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25AA" w14:textId="77777777" w:rsidR="006D6A20" w:rsidRDefault="006D6A20"/>
    <w:p w14:paraId="5CC7E258" w14:textId="77777777" w:rsidR="006D6A20" w:rsidRDefault="00000000">
      <w:pPr>
        <w:pStyle w:val="Title"/>
      </w:pPr>
      <w:r>
        <w:rPr>
          <w:sz w:val="40"/>
        </w:rPr>
        <w:t>Seed Blessing Ritual</w:t>
      </w:r>
    </w:p>
    <w:p w14:paraId="7B431FE9" w14:textId="77777777" w:rsidR="006D6A20" w:rsidRDefault="006D6A20">
      <w:pPr>
        <w:pStyle w:val="Title"/>
      </w:pPr>
    </w:p>
    <w:p w14:paraId="592C1498" w14:textId="77777777" w:rsidR="006D6A20" w:rsidRDefault="006D6A20"/>
    <w:p w14:paraId="0B1EFB3D" w14:textId="77777777" w:rsidR="006D6A20" w:rsidRDefault="00000000">
      <w:pPr>
        <w:pStyle w:val="BodyText"/>
      </w:pPr>
      <w:r>
        <w:rPr>
          <w:sz w:val="20"/>
        </w:rPr>
        <w:t>The Spring Equinox (also known as the Vernal Equinox) is a traditional time for many Witches to perform special blessings over the seeds which they gathered in the fall of the previous year. (Store-bought packets of seeds may be blessed as well.)</w:t>
      </w:r>
    </w:p>
    <w:p w14:paraId="3E991BD7" w14:textId="77777777" w:rsidR="006D6A20" w:rsidRDefault="006D6A20">
      <w:pPr>
        <w:jc w:val="both"/>
      </w:pPr>
    </w:p>
    <w:p w14:paraId="12CDE84A" w14:textId="77777777" w:rsidR="006D6A20" w:rsidRDefault="00000000">
      <w:pPr>
        <w:jc w:val="both"/>
      </w:pPr>
      <w:r>
        <w:t xml:space="preserve">Perform the following blessing at sunset in the center of a clockwise-cast circle: </w:t>
      </w:r>
    </w:p>
    <w:p w14:paraId="005528EB" w14:textId="77777777" w:rsidR="006D6A20" w:rsidRDefault="006D6A20">
      <w:pPr>
        <w:jc w:val="both"/>
      </w:pPr>
    </w:p>
    <w:p w14:paraId="5E0F5E2A" w14:textId="77777777" w:rsidR="006D6A20" w:rsidRDefault="00000000">
      <w:pPr>
        <w:jc w:val="both"/>
      </w:pPr>
      <w:r>
        <w:t xml:space="preserve">Place the seeds </w:t>
      </w:r>
      <w:proofErr w:type="gramStart"/>
      <w:r>
        <w:t>to be blessed</w:t>
      </w:r>
      <w:proofErr w:type="gramEnd"/>
      <w:r>
        <w:t xml:space="preserve"> in a basket or cauldron. </w:t>
      </w:r>
    </w:p>
    <w:p w14:paraId="0E9C6434" w14:textId="77777777" w:rsidR="006D6A20" w:rsidRDefault="00000000">
      <w:pPr>
        <w:jc w:val="both"/>
      </w:pPr>
      <w:r>
        <w:t xml:space="preserve">If the seeds are contained within a packet, you may place the entire packet of seeds into the basket or cauldron. </w:t>
      </w:r>
    </w:p>
    <w:p w14:paraId="20BCD2D1" w14:textId="77777777" w:rsidR="006D6A20" w:rsidRDefault="006D6A20">
      <w:pPr>
        <w:jc w:val="both"/>
      </w:pPr>
    </w:p>
    <w:p w14:paraId="06F0710C" w14:textId="77777777" w:rsidR="006D6A20" w:rsidRDefault="00000000">
      <w:pPr>
        <w:jc w:val="both"/>
      </w:pPr>
      <w:r>
        <w:t xml:space="preserve">Using an athame or wand, </w:t>
      </w:r>
      <w:proofErr w:type="gramStart"/>
      <w:r>
        <w:t>draw thrice</w:t>
      </w:r>
      <w:proofErr w:type="gramEnd"/>
      <w:r>
        <w:t xml:space="preserve"> a pentagram in the air over the seeds, and say:</w:t>
      </w:r>
    </w:p>
    <w:p w14:paraId="512D9A06" w14:textId="77777777" w:rsidR="006D6A20" w:rsidRDefault="006D6A20"/>
    <w:p w14:paraId="5D7AA8A7" w14:textId="77777777" w:rsidR="006D6A20" w:rsidRDefault="00000000">
      <w:pPr>
        <w:jc w:val="center"/>
      </w:pPr>
      <w:r>
        <w:rPr>
          <w:b/>
        </w:rPr>
        <w:t>As winter's reign comes to an end</w:t>
      </w:r>
    </w:p>
    <w:p w14:paraId="45A4EBA7" w14:textId="77777777" w:rsidR="006D6A20" w:rsidRDefault="00000000">
      <w:pPr>
        <w:jc w:val="center"/>
      </w:pPr>
      <w:r>
        <w:rPr>
          <w:b/>
        </w:rPr>
        <w:t>And spring brings warmth and light,</w:t>
      </w:r>
    </w:p>
    <w:p w14:paraId="62F14F77" w14:textId="77777777" w:rsidR="006D6A20" w:rsidRDefault="00000000">
      <w:pPr>
        <w:jc w:val="center"/>
      </w:pPr>
      <w:r>
        <w:rPr>
          <w:b/>
        </w:rPr>
        <w:t>The spirits of these seeds I do call forth</w:t>
      </w:r>
    </w:p>
    <w:p w14:paraId="5E82745A" w14:textId="77777777" w:rsidR="006D6A20" w:rsidRDefault="00000000">
      <w:pPr>
        <w:jc w:val="center"/>
      </w:pPr>
      <w:r>
        <w:rPr>
          <w:b/>
        </w:rPr>
        <w:t>On Ostara's sacred night.</w:t>
      </w:r>
    </w:p>
    <w:p w14:paraId="4DB67EA8" w14:textId="77777777" w:rsidR="006D6A20" w:rsidRDefault="00000000">
      <w:pPr>
        <w:jc w:val="center"/>
      </w:pPr>
      <w:r>
        <w:rPr>
          <w:b/>
        </w:rPr>
        <w:t>From your rest so dark and long</w:t>
      </w:r>
    </w:p>
    <w:p w14:paraId="6D25C453" w14:textId="77777777" w:rsidR="006D6A20" w:rsidRDefault="00000000">
      <w:pPr>
        <w:jc w:val="center"/>
      </w:pPr>
      <w:r>
        <w:rPr>
          <w:b/>
        </w:rPr>
        <w:t>Awaken now with birth!</w:t>
      </w:r>
    </w:p>
    <w:p w14:paraId="5CE9A76D" w14:textId="77777777" w:rsidR="006D6A20" w:rsidRDefault="00000000">
      <w:pPr>
        <w:jc w:val="center"/>
      </w:pPr>
      <w:r>
        <w:rPr>
          <w:b/>
        </w:rPr>
        <w:t>You shall, in time, grow green and strong</w:t>
      </w:r>
    </w:p>
    <w:p w14:paraId="0AC8E36F" w14:textId="77777777" w:rsidR="006D6A20" w:rsidRDefault="00000000">
      <w:pPr>
        <w:jc w:val="center"/>
      </w:pPr>
      <w:r>
        <w:rPr>
          <w:b/>
        </w:rPr>
        <w:t>In the soil of Mother Earth.</w:t>
      </w:r>
    </w:p>
    <w:p w14:paraId="57C9BCD7" w14:textId="77777777" w:rsidR="006D6A20" w:rsidRDefault="00000000">
      <w:pPr>
        <w:jc w:val="center"/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mote it</w:t>
      </w:r>
      <w:proofErr w:type="gramEnd"/>
      <w:r>
        <w:rPr>
          <w:b/>
        </w:rPr>
        <w:t xml:space="preserve"> be!</w:t>
      </w:r>
    </w:p>
    <w:p w14:paraId="715E61B0" w14:textId="77777777" w:rsidR="006D6A20" w:rsidRDefault="006D6A20"/>
    <w:sectPr w:rsidR="006D6A2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20"/>
    <w:rsid w:val="006D6A20"/>
    <w:rsid w:val="00FA65A8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6FB7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Blessing Ritual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2025-06-05T18:29:00Z</dcterms:modified>
  <cp:category>BOS; Wicca; Pagan; Magick</cp:category>
</cp:coreProperties>
</file>